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55CD7" w:rsidRDefault="00933AA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center"/>
        <w:rPr>
          <w:color w:val="000000"/>
          <w:sz w:val="22"/>
          <w:szCs w:val="22"/>
        </w:rPr>
      </w:pPr>
      <w:bookmarkStart w:id="0" w:name="_GoBack"/>
      <w:bookmarkEnd w:id="0"/>
      <w:r>
        <w:rPr>
          <w:b/>
          <w:i/>
          <w:color w:val="000000"/>
          <w:sz w:val="22"/>
          <w:szCs w:val="22"/>
        </w:rPr>
        <w:t>Facsimile di proposta di candidatura</w:t>
      </w:r>
    </w:p>
    <w:p w14:paraId="00000002" w14:textId="77777777" w:rsidR="00C55CD7" w:rsidRDefault="00C55CD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00000003" w14:textId="77777777" w:rsidR="00C55CD7" w:rsidRDefault="00C55CD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490C23EF" w14:textId="1ECD3F7B" w:rsidR="00490730" w:rsidRPr="006F6F06" w:rsidRDefault="00933AA0" w:rsidP="00123233">
      <w:pPr>
        <w:ind w:left="851" w:hanging="851"/>
        <w:jc w:val="both"/>
        <w:rPr>
          <w:color w:val="000000"/>
          <w:sz w:val="22"/>
          <w:szCs w:val="22"/>
        </w:rPr>
      </w:pPr>
      <w:r w:rsidRPr="006F6F06">
        <w:rPr>
          <w:color w:val="000000"/>
          <w:sz w:val="22"/>
          <w:szCs w:val="22"/>
        </w:rPr>
        <w:t>Oggetto:</w:t>
      </w:r>
      <w:r w:rsidR="00123233">
        <w:rPr>
          <w:color w:val="000000"/>
          <w:sz w:val="22"/>
          <w:szCs w:val="22"/>
        </w:rPr>
        <w:tab/>
      </w:r>
      <w:r w:rsidRPr="006F6F06">
        <w:rPr>
          <w:color w:val="000000"/>
          <w:sz w:val="22"/>
          <w:szCs w:val="22"/>
        </w:rPr>
        <w:t xml:space="preserve">Presentazione proposta di candidatura </w:t>
      </w:r>
      <w:r w:rsidR="00490730" w:rsidRPr="006F6F06">
        <w:rPr>
          <w:sz w:val="22"/>
          <w:szCs w:val="22"/>
        </w:rPr>
        <w:t xml:space="preserve">per la designazione </w:t>
      </w:r>
      <w:bookmarkStart w:id="1" w:name="_Hlk156982941"/>
      <w:r w:rsidR="00490730" w:rsidRPr="006F6F06">
        <w:rPr>
          <w:sz w:val="22"/>
          <w:szCs w:val="22"/>
        </w:rPr>
        <w:t xml:space="preserve">di un componente effettivo e di un componente supplente </w:t>
      </w:r>
      <w:r w:rsidR="00490730" w:rsidRPr="006F6F06">
        <w:rPr>
          <w:color w:val="000000"/>
          <w:sz w:val="22"/>
          <w:szCs w:val="22"/>
        </w:rPr>
        <w:t xml:space="preserve">del Collegio dei </w:t>
      </w:r>
      <w:r w:rsidR="008739DC" w:rsidRPr="008739DC">
        <w:rPr>
          <w:sz w:val="22"/>
          <w:szCs w:val="22"/>
        </w:rPr>
        <w:t>R</w:t>
      </w:r>
      <w:r w:rsidR="00490730" w:rsidRPr="006F6F06">
        <w:rPr>
          <w:color w:val="000000"/>
          <w:sz w:val="22"/>
          <w:szCs w:val="22"/>
        </w:rPr>
        <w:t xml:space="preserve">evisori dei </w:t>
      </w:r>
      <w:r w:rsidR="00D13AF1">
        <w:rPr>
          <w:color w:val="000000"/>
          <w:sz w:val="22"/>
          <w:szCs w:val="22"/>
        </w:rPr>
        <w:t>co</w:t>
      </w:r>
      <w:r w:rsidR="00490730" w:rsidRPr="006F6F06">
        <w:rPr>
          <w:color w:val="000000"/>
          <w:sz w:val="22"/>
          <w:szCs w:val="22"/>
        </w:rPr>
        <w:t xml:space="preserve">nti </w:t>
      </w:r>
      <w:bookmarkEnd w:id="1"/>
      <w:r w:rsidR="00490730" w:rsidRPr="006F6F06">
        <w:rPr>
          <w:color w:val="000000"/>
          <w:sz w:val="22"/>
          <w:szCs w:val="22"/>
        </w:rPr>
        <w:t>della Fondazione Teatro Stabile del Veneto Carlo Goldoni.</w:t>
      </w:r>
    </w:p>
    <w:p w14:paraId="60703272" w14:textId="3AF122F8" w:rsidR="00490730" w:rsidRPr="00490730" w:rsidRDefault="00490730" w:rsidP="00123233">
      <w:pPr>
        <w:ind w:left="851" w:hanging="131"/>
        <w:jc w:val="both"/>
        <w:rPr>
          <w:color w:val="000000"/>
        </w:rPr>
      </w:pPr>
      <w:r w:rsidRPr="006F6F06">
        <w:rPr>
          <w:color w:val="000000"/>
          <w:sz w:val="22"/>
          <w:szCs w:val="22"/>
        </w:rPr>
        <w:t xml:space="preserve">  Legge regionale 24 gennaio 1992, n.</w:t>
      </w:r>
      <w:r w:rsidR="00BF148E">
        <w:rPr>
          <w:color w:val="000000"/>
          <w:sz w:val="22"/>
          <w:szCs w:val="22"/>
        </w:rPr>
        <w:t xml:space="preserve"> </w:t>
      </w:r>
      <w:r w:rsidRPr="006F6F06">
        <w:rPr>
          <w:color w:val="000000"/>
          <w:sz w:val="22"/>
          <w:szCs w:val="22"/>
        </w:rPr>
        <w:t>9 e Statuto della Fondazione, art. 16, comma 1</w:t>
      </w:r>
      <w:r w:rsidRPr="00490730">
        <w:rPr>
          <w:color w:val="000000"/>
        </w:rPr>
        <w:t>.</w:t>
      </w:r>
    </w:p>
    <w:p w14:paraId="0000000C" w14:textId="1EB375FB" w:rsidR="00C55CD7" w:rsidRPr="00490730" w:rsidRDefault="00C55CD7" w:rsidP="00123233">
      <w:pPr>
        <w:ind w:left="851" w:hanging="851"/>
        <w:jc w:val="both"/>
      </w:pPr>
    </w:p>
    <w:p w14:paraId="0000000D" w14:textId="77777777" w:rsidR="00C55CD7" w:rsidRDefault="00C55CD7" w:rsidP="0012323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E" w14:textId="77777777" w:rsidR="00C55CD7" w:rsidRDefault="00933AA0">
      <w:pPr>
        <w:pBdr>
          <w:top w:val="nil"/>
          <w:left w:val="nil"/>
          <w:bottom w:val="nil"/>
          <w:right w:val="nil"/>
          <w:between w:val="nil"/>
        </w:pBdr>
        <w:ind w:left="6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 Presidente della Giunta regionale</w:t>
      </w:r>
    </w:p>
    <w:p w14:paraId="0000000F" w14:textId="77777777" w:rsidR="00C55CD7" w:rsidRDefault="00933AA0">
      <w:pPr>
        <w:pBdr>
          <w:top w:val="nil"/>
          <w:left w:val="nil"/>
          <w:bottom w:val="nil"/>
          <w:right w:val="nil"/>
          <w:between w:val="nil"/>
        </w:pBdr>
        <w:ind w:left="63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del Veneto </w:t>
      </w:r>
    </w:p>
    <w:p w14:paraId="00000010" w14:textId="77777777" w:rsidR="00C55CD7" w:rsidRDefault="00C55C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11" w14:textId="77777777" w:rsidR="00C55CD7" w:rsidRDefault="00C55C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12" w14:textId="77777777" w:rsidR="00C55CD7" w:rsidRDefault="00933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Il/La sottoscritto/a …..……………….……………… nato/a a ………………………..….…. il …….…......…, residente a …...…………….……………..…….…… in via/piazza ……………….………… n. ..............…....</w:t>
      </w:r>
    </w:p>
    <w:p w14:paraId="00000013" w14:textId="77777777" w:rsidR="00C55CD7" w:rsidRDefault="00933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recapito telefonico ……..……………………..…….  mail …………………………………………..…...…….</w:t>
      </w:r>
    </w:p>
    <w:p w14:paraId="00000014" w14:textId="77777777" w:rsidR="00C55CD7" w:rsidRDefault="00C55CD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00000015" w14:textId="77777777" w:rsidR="00C55CD7" w:rsidRDefault="00933AA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propone </w:t>
      </w:r>
    </w:p>
    <w:p w14:paraId="00000016" w14:textId="77777777" w:rsidR="00C55CD7" w:rsidRDefault="00C55C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1B" w14:textId="1E84BE08" w:rsidR="00C55CD7" w:rsidRPr="00490730" w:rsidRDefault="00933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 propria candidatura per </w:t>
      </w:r>
      <w:r w:rsidR="00490730">
        <w:rPr>
          <w:color w:val="000000"/>
          <w:sz w:val="22"/>
          <w:szCs w:val="22"/>
        </w:rPr>
        <w:t>la designazione</w:t>
      </w:r>
      <w:r>
        <w:rPr>
          <w:i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da parte della Giunta regionale, a</w:t>
      </w:r>
      <w:r w:rsidR="00490730" w:rsidRPr="00490730">
        <w:rPr>
          <w:color w:val="000000"/>
          <w:sz w:val="22"/>
          <w:szCs w:val="22"/>
        </w:rPr>
        <w:t xml:space="preserve"> </w:t>
      </w:r>
      <w:r w:rsidR="00490730">
        <w:rPr>
          <w:color w:val="000000"/>
          <w:sz w:val="22"/>
          <w:szCs w:val="22"/>
        </w:rPr>
        <w:t xml:space="preserve">componente del Collegio dei </w:t>
      </w:r>
      <w:r w:rsidR="008739DC" w:rsidRPr="008739DC">
        <w:rPr>
          <w:sz w:val="22"/>
          <w:szCs w:val="22"/>
        </w:rPr>
        <w:t>R</w:t>
      </w:r>
      <w:r w:rsidR="008739DC" w:rsidRPr="006F6F06">
        <w:rPr>
          <w:color w:val="000000"/>
          <w:sz w:val="22"/>
          <w:szCs w:val="22"/>
        </w:rPr>
        <w:t>evisori</w:t>
      </w:r>
      <w:r w:rsidR="00F6419C" w:rsidRPr="006F6F06">
        <w:rPr>
          <w:color w:val="000000"/>
          <w:sz w:val="22"/>
          <w:szCs w:val="22"/>
        </w:rPr>
        <w:t xml:space="preserve"> dei </w:t>
      </w:r>
      <w:r w:rsidR="00D13AF1" w:rsidRPr="00D13AF1">
        <w:rPr>
          <w:color w:val="000000"/>
          <w:sz w:val="22"/>
          <w:szCs w:val="22"/>
        </w:rPr>
        <w:t>co</w:t>
      </w:r>
      <w:r w:rsidR="00F6419C" w:rsidRPr="006F6F06">
        <w:rPr>
          <w:color w:val="000000"/>
          <w:sz w:val="22"/>
          <w:szCs w:val="22"/>
        </w:rPr>
        <w:t xml:space="preserve">nti </w:t>
      </w:r>
      <w:r w:rsidR="00490730">
        <w:rPr>
          <w:color w:val="000000"/>
          <w:sz w:val="22"/>
          <w:szCs w:val="22"/>
        </w:rPr>
        <w:t>della Fondazione Teatro Stabile del Veneto Carlo Goldoni.</w:t>
      </w:r>
    </w:p>
    <w:p w14:paraId="0000001C" w14:textId="77777777" w:rsidR="00C55CD7" w:rsidRDefault="00C55CD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1D" w14:textId="77777777" w:rsidR="00C55CD7" w:rsidRDefault="00933A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tal fine, consapevole delle sanzioni penali previste dall’art. 76 e delle conseguenze previste dall’art. 75 del D.P.R. 28/12/2000, n. 445 in ordine alla responsabilità penale in caso di falsità in atti e dichiarazioni mendaci, ai sensi degli artt. 46 e 47 del D.P.R. 28/12/2000, n. 445, sotto la propria personale responsabilità,</w:t>
      </w:r>
    </w:p>
    <w:p w14:paraId="0000001E" w14:textId="77777777" w:rsidR="00C55CD7" w:rsidRDefault="00C55C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1F" w14:textId="77777777" w:rsidR="00C55CD7" w:rsidRDefault="00933AA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dichiara </w:t>
      </w:r>
    </w:p>
    <w:p w14:paraId="00000020" w14:textId="77777777" w:rsidR="00C55CD7" w:rsidRDefault="00C55C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00000021" w14:textId="77777777" w:rsidR="00C55CD7" w:rsidRDefault="00933AA0" w:rsidP="004D60C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possedere il seguente titolo di studio: ……………………………………………………..…………….;</w:t>
      </w:r>
    </w:p>
    <w:p w14:paraId="00000022" w14:textId="77777777" w:rsidR="00C55CD7" w:rsidRDefault="00C55CD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14:paraId="00000023" w14:textId="744839EB" w:rsidR="00C55CD7" w:rsidRDefault="00933AA0" w:rsidP="004D60C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in possesso dei requisiti richiesti agli effetti della</w:t>
      </w:r>
      <w:r w:rsidR="00490730">
        <w:rPr>
          <w:color w:val="000000"/>
          <w:sz w:val="22"/>
          <w:szCs w:val="22"/>
        </w:rPr>
        <w:t xml:space="preserve"> designazione</w:t>
      </w:r>
      <w:r>
        <w:rPr>
          <w:color w:val="000000"/>
          <w:sz w:val="22"/>
          <w:szCs w:val="22"/>
        </w:rPr>
        <w:t>;</w:t>
      </w:r>
    </w:p>
    <w:p w14:paraId="00000024" w14:textId="77777777" w:rsidR="00C55CD7" w:rsidRDefault="00C55CD7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2"/>
          <w:szCs w:val="22"/>
        </w:rPr>
      </w:pPr>
    </w:p>
    <w:p w14:paraId="00000025" w14:textId="77777777" w:rsidR="00C55CD7" w:rsidRDefault="00933AA0" w:rsidP="004D60C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svolgere la seguente professione od occupazione abituale ………………………, nonché di ricoprire le seguenti cariche pubbliche o presso Società a partecipazione pubblica …..…………………..…………;</w:t>
      </w:r>
    </w:p>
    <w:p w14:paraId="00000026" w14:textId="77777777" w:rsidR="00C55CD7" w:rsidRDefault="00C55CD7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2"/>
          <w:szCs w:val="22"/>
        </w:rPr>
      </w:pPr>
    </w:p>
    <w:p w14:paraId="00000027" w14:textId="77777777" w:rsidR="00C55CD7" w:rsidRDefault="00933AA0" w:rsidP="004D60C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aver ricoperto le seguenti cariche pubbliche o presso società a partecipazione pubblica: ……………………………………………………………………………………….……….......…………; </w:t>
      </w:r>
    </w:p>
    <w:p w14:paraId="00000028" w14:textId="77777777" w:rsidR="00C55CD7" w:rsidRDefault="00C55CD7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2"/>
          <w:szCs w:val="22"/>
        </w:rPr>
      </w:pPr>
    </w:p>
    <w:p w14:paraId="00000029" w14:textId="77777777" w:rsidR="00C55CD7" w:rsidRDefault="00933AA0" w:rsidP="004D60C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possedere i seguenti ulteriori titoli che ritiene di segnalare in quanto utili per svolgere l’incarico in oggetto: …………………………………………………………………………………………..………...;</w:t>
      </w:r>
    </w:p>
    <w:p w14:paraId="0000002A" w14:textId="77777777" w:rsidR="00C55CD7" w:rsidRDefault="00C55CD7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2"/>
          <w:szCs w:val="22"/>
        </w:rPr>
      </w:pPr>
    </w:p>
    <w:p w14:paraId="0000002B" w14:textId="6FE96B44" w:rsidR="00C55CD7" w:rsidRDefault="00933AA0" w:rsidP="004D60C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iscritto nel Registro dei Revisori Legali istituito presso il Ministero dell’Economia e delle Finanze, di cui al D.Lgs. 27 gennaio 2010, n. 39 al n…………………………………………………….;</w:t>
      </w:r>
    </w:p>
    <w:p w14:paraId="7875B95C" w14:textId="77777777" w:rsidR="00125678" w:rsidRPr="008739DC" w:rsidRDefault="00125678" w:rsidP="008739DC">
      <w:pPr>
        <w:rPr>
          <w:color w:val="FF0000"/>
          <w:sz w:val="22"/>
          <w:szCs w:val="22"/>
        </w:rPr>
      </w:pPr>
      <w:bookmarkStart w:id="2" w:name="_Hlk159242650"/>
    </w:p>
    <w:p w14:paraId="09B5E652" w14:textId="75C06802" w:rsidR="00AE0AD7" w:rsidRPr="008739DC" w:rsidRDefault="00C17A85" w:rsidP="004D60C0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8739DC">
        <w:rPr>
          <w:sz w:val="22"/>
          <w:szCs w:val="22"/>
        </w:rPr>
        <w:t xml:space="preserve">di essere informato/a, ai sensi dell’art. 13 del Regolamento 2016/679/UE - GDPR, che i dati personali </w:t>
      </w:r>
      <w:r w:rsidR="00AE0AD7" w:rsidRPr="008739DC">
        <w:rPr>
          <w:sz w:val="22"/>
          <w:szCs w:val="22"/>
        </w:rPr>
        <w:t xml:space="preserve">raccolti saranno trattati dai competenti Uffici regionali, anche tramite strumenti informatici e telematici, per le finalità previste dalla L.R. n. 27/1997 (nonché dal Decreto Legislativo 8 aprile 2013, n. 39), secondo i principi previsti dall’art. 5 del GDPR e nei limiti necessari al perseguimento delle finalità predette o connesse alle pubbliche funzioni esercitate, ivi incluse le finalità di archiviazione, di ricerca storica e di analisi per scopi statistici; che il conferimento dei dati è necessario per valutare i requisiti di partecipazione e il possesso dei titoli e la loro mancata indicazione può precludere tale valutazione; che i dati forniti possono essere comunicati ad altre amministrazioni pubbliche a fini di verifica di </w:t>
      </w:r>
      <w:r w:rsidR="00AE0AD7" w:rsidRPr="008739DC">
        <w:rPr>
          <w:sz w:val="22"/>
          <w:szCs w:val="22"/>
        </w:rPr>
        <w:lastRenderedPageBreak/>
        <w:t>quanto dichiarato ed essere diffusi nei limiti previsti dalla vigente normativa; che i dati non saranno trasferiti presso un paese esterno allo Spazio Economico Europeo e non sono sottoposti ad alcun processo decisionale automatizzato; che i dati raccolti saranno conservati in conformità alle norme sulla conservazione della documentazione amministrativa; che il Titolare del trattamento dei dati è la Giunta regionale, con sede a Palazzo Balbi – Dorsoduro, 3901 – 30123 Venezia; che il delegato al trattamento dei dati è il Direttore della Struttura responsabile del procedimento; che gli interessati hanno il diritto di chiedere l’accesso ai dati personali e la rettifica o, ricorrendone gli estremi, la cancellazione degli stessi o la limitazione del trattamento che li riguarda o di opporsi al trattamento (art. 15 e ss. del Regolamento); che l’apposita istanza è presentata contattando il succitato delegato al trattamento dei dati; che il Responsabile della protezione dei dati (Data Protection Officer) presso la Giunta regionale del Veneto ha sede a Palazzo Sceriman, Cannaregio 168, 30121 Venezia (indirizzo e-mail: dpo@regione.veneto.it, PEC: dpo@pec.regione.veneto.it); che gli interessati, ricorrendone i presupposti, hanno, altresì, il diritto di proporre reclamo al Garante per la Protezione dei dati personali, con sede in Piazza Venezia, 11 - 00187 Roma, o di adire le opportune sedi giudiziarie;</w:t>
      </w:r>
    </w:p>
    <w:bookmarkEnd w:id="2"/>
    <w:p w14:paraId="00000030" w14:textId="07E24CE5" w:rsidR="00C55CD7" w:rsidRDefault="00C55C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FAC9D39" w14:textId="6C1857BD" w:rsidR="00AE0AD7" w:rsidRDefault="00AE0A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31" w14:textId="77777777" w:rsidR="00C55CD7" w:rsidRDefault="00933AA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dichiara inoltre:</w:t>
      </w:r>
    </w:p>
    <w:p w14:paraId="00000032" w14:textId="77777777" w:rsidR="00C55CD7" w:rsidRDefault="00C55CD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33" w14:textId="77777777" w:rsidR="00C55CD7" w:rsidRDefault="00933A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non versare nelle condizioni di ineleggibilità previste dall’art. 7 del D.Lgs. 31 dicembre 2012, n. 235 o di ineleggibilità specifica all’incarico;</w:t>
      </w:r>
    </w:p>
    <w:p w14:paraId="00000034" w14:textId="77777777" w:rsidR="00C55CD7" w:rsidRDefault="00C55CD7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</w:p>
    <w:p w14:paraId="00000035" w14:textId="6302D5C2" w:rsidR="00C55CD7" w:rsidRDefault="00933A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ind w:left="425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disponibile all’accettazione dell’incarico;</w:t>
      </w:r>
    </w:p>
    <w:p w14:paraId="00000036" w14:textId="77777777" w:rsidR="00C55CD7" w:rsidRDefault="00C55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ind w:left="2340"/>
        <w:jc w:val="both"/>
        <w:rPr>
          <w:color w:val="000000"/>
          <w:sz w:val="22"/>
          <w:szCs w:val="22"/>
        </w:rPr>
      </w:pPr>
    </w:p>
    <w:p w14:paraId="0000003A" w14:textId="7D47B844" w:rsidR="00C55CD7" w:rsidRDefault="00C55CD7" w:rsidP="001A2A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ind w:left="425"/>
        <w:jc w:val="both"/>
        <w:rPr>
          <w:color w:val="000000"/>
          <w:sz w:val="22"/>
          <w:szCs w:val="22"/>
        </w:rPr>
      </w:pPr>
    </w:p>
    <w:p w14:paraId="0000003B" w14:textId="77777777" w:rsidR="00C55CD7" w:rsidRDefault="00933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Allega altresì:</w:t>
      </w:r>
    </w:p>
    <w:p w14:paraId="0000003D" w14:textId="43F9280F" w:rsidR="00C55CD7" w:rsidRPr="001A2A1C" w:rsidRDefault="00933AA0" w:rsidP="001A2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curriculum vitae in formato europeo (modello scaricabile dal sito </w:t>
      </w:r>
      <w:hyperlink r:id="rId9">
        <w:r>
          <w:rPr>
            <w:color w:val="0000FF"/>
            <w:sz w:val="22"/>
            <w:szCs w:val="22"/>
            <w:u w:val="single"/>
          </w:rPr>
          <w:t>http://europass.cedefop.europa.eu/it/documents/curriculum-vitae</w:t>
        </w:r>
      </w:hyperlink>
      <w:r>
        <w:rPr>
          <w:color w:val="000000"/>
          <w:sz w:val="22"/>
          <w:szCs w:val="22"/>
        </w:rPr>
        <w:t>);</w:t>
      </w:r>
    </w:p>
    <w:p w14:paraId="0000003E" w14:textId="77777777" w:rsidR="00C55CD7" w:rsidRDefault="00933A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copia fotostatica non autenticata del documento d’identità in corso di validità. </w:t>
      </w:r>
    </w:p>
    <w:p w14:paraId="0000003F" w14:textId="77777777" w:rsidR="00C55CD7" w:rsidRDefault="00C55C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40" w14:textId="77777777" w:rsidR="00C55CD7" w:rsidRDefault="00933A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Data ………………… </w:t>
      </w:r>
    </w:p>
    <w:p w14:paraId="00000041" w14:textId="77777777" w:rsidR="00C55CD7" w:rsidRDefault="00933AA0">
      <w:pPr>
        <w:pBdr>
          <w:top w:val="nil"/>
          <w:left w:val="nil"/>
          <w:bottom w:val="nil"/>
          <w:right w:val="nil"/>
          <w:between w:val="nil"/>
        </w:pBdr>
        <w:ind w:left="68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Firma </w:t>
      </w:r>
    </w:p>
    <w:sectPr w:rsidR="00C55CD7">
      <w:pgSz w:w="11907" w:h="16840"/>
      <w:pgMar w:top="1134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1F634" w14:textId="77777777" w:rsidR="00E828D7" w:rsidRDefault="00E828D7">
      <w:r>
        <w:separator/>
      </w:r>
    </w:p>
  </w:endnote>
  <w:endnote w:type="continuationSeparator" w:id="0">
    <w:p w14:paraId="726D07B8" w14:textId="77777777" w:rsidR="00E828D7" w:rsidRDefault="00E8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6F7EA" w14:textId="77777777" w:rsidR="00E828D7" w:rsidRDefault="00E828D7">
      <w:r>
        <w:separator/>
      </w:r>
    </w:p>
  </w:footnote>
  <w:footnote w:type="continuationSeparator" w:id="0">
    <w:p w14:paraId="320F6150" w14:textId="77777777" w:rsidR="00E828D7" w:rsidRDefault="00E82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2AA1"/>
    <w:multiLevelType w:val="multilevel"/>
    <w:tmpl w:val="4372FF1C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11354BED"/>
    <w:multiLevelType w:val="hybridMultilevel"/>
    <w:tmpl w:val="F8A67FC2"/>
    <w:lvl w:ilvl="0" w:tplc="4C5E3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964DF"/>
    <w:multiLevelType w:val="multilevel"/>
    <w:tmpl w:val="F51A7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496FF4"/>
    <w:multiLevelType w:val="multilevel"/>
    <w:tmpl w:val="42C60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7F170F"/>
    <w:multiLevelType w:val="multilevel"/>
    <w:tmpl w:val="A0E04224"/>
    <w:lvl w:ilvl="0">
      <w:start w:val="1"/>
      <w:numFmt w:val="decimal"/>
      <w:lvlText w:val="a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BB23FB5"/>
    <w:multiLevelType w:val="multilevel"/>
    <w:tmpl w:val="655E1C1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EEF511B"/>
    <w:multiLevelType w:val="hybridMultilevel"/>
    <w:tmpl w:val="75FE1738"/>
    <w:lvl w:ilvl="0" w:tplc="B50407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16950"/>
    <w:multiLevelType w:val="multilevel"/>
    <w:tmpl w:val="DCE28C8A"/>
    <w:lvl w:ilvl="0">
      <w:start w:val="2"/>
      <w:numFmt w:val="lowerLetter"/>
      <w:lvlText w:val="%1."/>
      <w:lvlJc w:val="left"/>
      <w:pPr>
        <w:ind w:left="23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vertAlign w:val="baseline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D7"/>
    <w:rsid w:val="000479B9"/>
    <w:rsid w:val="00076F8E"/>
    <w:rsid w:val="00123233"/>
    <w:rsid w:val="00125678"/>
    <w:rsid w:val="001A2A1C"/>
    <w:rsid w:val="001E64F9"/>
    <w:rsid w:val="00301B40"/>
    <w:rsid w:val="003327E8"/>
    <w:rsid w:val="004319A4"/>
    <w:rsid w:val="00490730"/>
    <w:rsid w:val="004D60C0"/>
    <w:rsid w:val="00500412"/>
    <w:rsid w:val="006F6F06"/>
    <w:rsid w:val="00717A29"/>
    <w:rsid w:val="008739DC"/>
    <w:rsid w:val="00933AA0"/>
    <w:rsid w:val="009E6A79"/>
    <w:rsid w:val="00A44BCB"/>
    <w:rsid w:val="00AE0AD7"/>
    <w:rsid w:val="00BD6F50"/>
    <w:rsid w:val="00BF148E"/>
    <w:rsid w:val="00C17A85"/>
    <w:rsid w:val="00C55CD7"/>
    <w:rsid w:val="00C77829"/>
    <w:rsid w:val="00D13AF1"/>
    <w:rsid w:val="00D250EE"/>
    <w:rsid w:val="00DC6807"/>
    <w:rsid w:val="00DD0B3F"/>
    <w:rsid w:val="00E828D7"/>
    <w:rsid w:val="00E84618"/>
    <w:rsid w:val="00F2327F"/>
    <w:rsid w:val="00F6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1637"/>
  <w15:docId w15:val="{5021E0E5-8B22-4966-94FC-662D5529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46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461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E0AD7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AE0AD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5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europass.cedefop.europa.eu/it/documents/curriculum-vit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XFR2/aN5peeghVUw2Ktm928ww==">CgMxLjA4AHIhMTNpTHFFUDdRYWhFVTViVnA1LTJEYkZlQ3BjM1JhTC1t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54B76C7-12C2-4A97-B371-4959A274C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Cassetta</dc:creator>
  <cp:lastModifiedBy>Barbara Trevisanato</cp:lastModifiedBy>
  <cp:revision>2</cp:revision>
  <cp:lastPrinted>2024-02-29T09:59:00Z</cp:lastPrinted>
  <dcterms:created xsi:type="dcterms:W3CDTF">2024-03-01T10:00:00Z</dcterms:created>
  <dcterms:modified xsi:type="dcterms:W3CDTF">2024-03-01T10:00:00Z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4700.00000000000</vt:lpwstr>
  </property>
  <property fmtid="{D5CDD505-2E9C-101B-9397-08002B2CF9AE}" pid="3" name="Sezione">
    <vt:lpwstr>Sezione</vt:lpwstr>
  </property>
  <property fmtid="{D5CDD505-2E9C-101B-9397-08002B2CF9AE}" pid="4" name="ContentType">
    <vt:lpwstr>Documento</vt:lpwstr>
  </property>
  <property fmtid="{D5CDD505-2E9C-101B-9397-08002B2CF9AE}" pid="5" name="Ordine">
    <vt:lpwstr>1.00000000000000</vt:lpwstr>
  </property>
  <property fmtid="{D5CDD505-2E9C-101B-9397-08002B2CF9AE}" pid="6" name="Suggerimenti per la compilazione">
    <vt:lpwstr>Da allegare in ogni caso all’avviso di nomina o designazione. Va inviato alla Direzione Verifica e gestione atti del Presidente e della Giunta - P.O. Rapporti con il Consiglio, nomine e atti del presidente - indirizzo e-mail: uff.giunta.consiglio@region</vt:lpwstr>
  </property>
  <property fmtid="{D5CDD505-2E9C-101B-9397-08002B2CF9AE}" pid="7" name="Descrizione2">
    <vt:lpwstr>Modello di proposta di candidatura che deve accompagnare ogni tipo di avviso di nomina o designazione. </vt:lpwstr>
  </property>
</Properties>
</file>