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Fac-simile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Lettera partenariato 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840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Ente capofila del Progetto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</w:p>
    <w:bookmarkEnd w:id="0"/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rappresentante dell’organismo______________________________________</w:t>
      </w:r>
      <w:r w:rsidR="00A34200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___, con sede in____________________________, via____________________________, sotto la propria responsabilità</w:t>
      </w:r>
    </w:p>
    <w:p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prestare la propria collaborazione svolgendo le seguenti attività: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bookmark=id.gjdgxs" w:colFirst="0" w:colLast="0"/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t>e/o con le seguenti risorse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umane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organizzative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☐ risorse finanziarie 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FIRMA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9A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DC" w:rsidRDefault="00E56983">
      <w:pPr>
        <w:spacing w:line="240" w:lineRule="auto"/>
        <w:ind w:left="0" w:hanging="2"/>
      </w:pPr>
      <w:r>
        <w:separator/>
      </w:r>
    </w:p>
  </w:endnote>
  <w:endnote w:type="continuationSeparator" w:id="0">
    <w:p w:rsidR="006260DC" w:rsidRDefault="00E569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05" w:rsidRDefault="0084060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4" w:rsidRDefault="00E569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05" w:rsidRDefault="0084060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DC" w:rsidRDefault="00E56983">
      <w:pPr>
        <w:spacing w:line="240" w:lineRule="auto"/>
        <w:ind w:left="0" w:hanging="2"/>
      </w:pPr>
      <w:r>
        <w:separator/>
      </w:r>
    </w:p>
  </w:footnote>
  <w:footnote w:type="continuationSeparator" w:id="0">
    <w:p w:rsidR="006260DC" w:rsidRDefault="00E569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05" w:rsidRDefault="0084060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4" w:rsidRDefault="009A0F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A0F74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D al Decreto n. …  del ../../2021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40605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A0F74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9A0F74" w:rsidRDefault="009A0F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9A0F74" w:rsidRDefault="00E56983" w:rsidP="00687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 xml:space="preserve">Allegato </w:t>
          </w:r>
          <w:r w:rsidR="00840605">
            <w:rPr>
              <w:rFonts w:ascii="Times New Roman" w:hAnsi="Times New Roman" w:cs="Times New Roman"/>
              <w:b/>
              <w:color w:val="000000"/>
            </w:rPr>
            <w:t>C</w:t>
          </w:r>
          <w:r w:rsidR="00BA1BA3">
            <w:rPr>
              <w:rFonts w:ascii="Times New Roman" w:hAnsi="Times New Roman" w:cs="Times New Roman"/>
              <w:b/>
              <w:color w:val="000000"/>
            </w:rPr>
            <w:t xml:space="preserve"> al Decreto n.  </w:t>
          </w:r>
          <w:r w:rsidR="0068799C" w:rsidRPr="0068799C">
            <w:rPr>
              <w:rFonts w:ascii="Times New Roman" w:hAnsi="Times New Roman" w:cs="Times New Roman"/>
              <w:b/>
              <w:color w:val="000000"/>
            </w:rPr>
            <w:t xml:space="preserve">73 del 30.06.2021 </w:t>
          </w:r>
          <w:r w:rsidR="0068799C">
            <w:rPr>
              <w:rFonts w:ascii="Times New Roman" w:hAnsi="Times New Roman" w:cs="Times New Roman"/>
              <w:b/>
              <w:color w:val="000000"/>
            </w:rPr>
            <w:t xml:space="preserve">          </w:t>
          </w:r>
          <w:r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0BA"/>
    <w:multiLevelType w:val="multilevel"/>
    <w:tmpl w:val="E638783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9B205E"/>
    <w:multiLevelType w:val="multilevel"/>
    <w:tmpl w:val="E85ED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DE067B4"/>
    <w:multiLevelType w:val="multilevel"/>
    <w:tmpl w:val="57BC17D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9F7634"/>
    <w:multiLevelType w:val="multilevel"/>
    <w:tmpl w:val="153C04F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4"/>
    <w:rsid w:val="006260DC"/>
    <w:rsid w:val="0068799C"/>
    <w:rsid w:val="00840605"/>
    <w:rsid w:val="009A0F74"/>
    <w:rsid w:val="00A34200"/>
    <w:rsid w:val="00AC4E3C"/>
    <w:rsid w:val="00BA1BA3"/>
    <w:rsid w:val="00E5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914B6-CD3E-4336-9AC3-D488F5A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E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E3C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QqNW8iSqDTfXrGSUa1ReU5Ixg==">AMUW2mVFwxG8585oRlQamY6PZznSJRclg7bSrLgpIGeDWp/URAU8K7a+ZqwRpbgVt6qXw8YNJEWbKgAKcmftlcN12sQVq4LRRXCfiqOZlBPWUxVUTqIF1Nq/WoOxbT0l4582or47j3nn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Stefano Maccarone</cp:lastModifiedBy>
  <cp:revision>7</cp:revision>
  <cp:lastPrinted>2021-06-29T15:43:00Z</cp:lastPrinted>
  <dcterms:created xsi:type="dcterms:W3CDTF">2021-06-11T10:04:00Z</dcterms:created>
  <dcterms:modified xsi:type="dcterms:W3CDTF">2021-06-29T15:43:00Z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